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79" w:rsidRDefault="00921879" w:rsidP="00921879">
      <w:pPr>
        <w:jc w:val="center"/>
        <w:rPr>
          <w:rFonts w:ascii="方正仿宋_GBK" w:eastAsia="方正仿宋_GBK" w:cs="方正仿宋_GBK" w:hint="eastAsia"/>
          <w:b/>
          <w:bCs/>
          <w:sz w:val="44"/>
          <w:szCs w:val="44"/>
        </w:rPr>
      </w:pPr>
      <w:r>
        <w:rPr>
          <w:rFonts w:ascii="方正仿宋_GBK" w:eastAsia="方正仿宋_GBK" w:cs="方正仿宋_GBK" w:hint="eastAsia"/>
          <w:b/>
          <w:bCs/>
          <w:sz w:val="44"/>
          <w:szCs w:val="44"/>
        </w:rPr>
        <w:t>承诺书（格式）</w:t>
      </w:r>
    </w:p>
    <w:p w:rsidR="00921879" w:rsidRPr="003932A4" w:rsidRDefault="00921879" w:rsidP="00921879">
      <w:pPr>
        <w:jc w:val="center"/>
        <w:rPr>
          <w:rFonts w:ascii="方正仿宋_GBK" w:eastAsia="方正仿宋_GBK" w:cs="方正仿宋_GBK"/>
          <w:b/>
          <w:bCs/>
          <w:sz w:val="44"/>
          <w:szCs w:val="44"/>
        </w:rPr>
      </w:pPr>
    </w:p>
    <w:p w:rsidR="00921879" w:rsidRDefault="00921879" w:rsidP="00921879">
      <w:pPr>
        <w:ind w:firstLineChars="50" w:firstLine="160"/>
        <w:rPr>
          <w:rFonts w:ascii="方正仿宋_GBK" w:eastAsia="方正仿宋_GBK" w:cs="方正仿宋_GBK"/>
          <w:bCs/>
          <w:sz w:val="32"/>
          <w:szCs w:val="32"/>
        </w:rPr>
      </w:pPr>
      <w:r w:rsidRPr="0016226C">
        <w:rPr>
          <w:rFonts w:ascii="方正仿宋_GBK" w:eastAsia="方正仿宋_GBK" w:cs="方正仿宋_GBK" w:hint="eastAsia"/>
          <w:bCs/>
          <w:sz w:val="32"/>
          <w:szCs w:val="32"/>
        </w:rPr>
        <w:t>致：</w:t>
      </w:r>
      <w:r>
        <w:rPr>
          <w:rFonts w:ascii="方正仿宋_GBK" w:eastAsia="方正仿宋_GBK" w:cs="方正仿宋_GBK" w:hint="eastAsia"/>
          <w:bCs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                  （招标人）</w:t>
      </w:r>
    </w:p>
    <w:p w:rsidR="00921879" w:rsidRDefault="00921879" w:rsidP="00921879">
      <w:pPr>
        <w:ind w:firstLineChars="250" w:firstLine="800"/>
        <w:rPr>
          <w:rFonts w:ascii="方正仿宋_GBK" w:eastAsia="方正仿宋_GBK" w:cs="方正仿宋_GBK"/>
          <w:bCs/>
          <w:sz w:val="32"/>
          <w:szCs w:val="32"/>
        </w:rPr>
      </w:pPr>
      <w:r w:rsidRPr="0016226C">
        <w:rPr>
          <w:rFonts w:ascii="方正仿宋_GBK" w:eastAsia="方正仿宋_GBK" w:cs="方正仿宋_GBK" w:hint="eastAsia"/>
          <w:bCs/>
          <w:sz w:val="32"/>
          <w:szCs w:val="32"/>
        </w:rPr>
        <w:t>本公司全面</w:t>
      </w:r>
      <w:r>
        <w:rPr>
          <w:rFonts w:ascii="方正仿宋_GBK" w:eastAsia="方正仿宋_GBK" w:cs="方正仿宋_GBK" w:hint="eastAsia"/>
          <w:bCs/>
          <w:sz w:val="32"/>
          <w:szCs w:val="32"/>
        </w:rPr>
        <w:t>响应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                      （标段名称） </w:t>
      </w:r>
      <w:r>
        <w:rPr>
          <w:rFonts w:ascii="方正仿宋_GBK" w:eastAsia="方正仿宋_GBK" w:cs="方正仿宋_GBK" w:hint="eastAsia"/>
          <w:bCs/>
          <w:sz w:val="32"/>
          <w:szCs w:val="32"/>
        </w:rPr>
        <w:t>的施工招标文件，对招标文件中有关建筑业企业资质条件等要求作出如下承诺：</w:t>
      </w:r>
    </w:p>
    <w:p w:rsidR="00921879" w:rsidRPr="00B53B35" w:rsidRDefault="00921879" w:rsidP="00921879">
      <w:pPr>
        <w:pStyle w:val="a4"/>
        <w:numPr>
          <w:ilvl w:val="0"/>
          <w:numId w:val="1"/>
        </w:numPr>
        <w:ind w:firstLineChars="0"/>
        <w:rPr>
          <w:rFonts w:ascii="方正仿宋_GBK" w:eastAsia="方正仿宋_GBK" w:cs="方正仿宋_GBK"/>
          <w:bCs/>
          <w:sz w:val="32"/>
          <w:szCs w:val="32"/>
        </w:rPr>
      </w:pPr>
      <w:r w:rsidRPr="00B53B35">
        <w:rPr>
          <w:rFonts w:ascii="方正仿宋_GBK" w:eastAsia="方正仿宋_GBK" w:cs="方正仿宋_GBK" w:hint="eastAsia"/>
          <w:bCs/>
          <w:sz w:val="32"/>
          <w:szCs w:val="32"/>
        </w:rPr>
        <w:t>我单位的建筑业企业资质条件符合该项目要求</w:t>
      </w:r>
      <w:r>
        <w:rPr>
          <w:rFonts w:ascii="方正仿宋_GBK" w:eastAsia="方正仿宋_GBK" w:cs="方正仿宋_GBK" w:hint="eastAsia"/>
          <w:bCs/>
          <w:sz w:val="32"/>
          <w:szCs w:val="32"/>
        </w:rPr>
        <w:t>；</w:t>
      </w:r>
    </w:p>
    <w:p w:rsidR="00921879" w:rsidRDefault="00921879" w:rsidP="00921879">
      <w:pPr>
        <w:pStyle w:val="a4"/>
        <w:numPr>
          <w:ilvl w:val="0"/>
          <w:numId w:val="1"/>
        </w:numPr>
        <w:ind w:firstLineChars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>我单位的投标所用的类似工程业绩符合该项目要求（如有）；</w:t>
      </w:r>
    </w:p>
    <w:p w:rsidR="00921879" w:rsidRDefault="00921879" w:rsidP="00921879">
      <w:pPr>
        <w:pStyle w:val="a4"/>
        <w:numPr>
          <w:ilvl w:val="0"/>
          <w:numId w:val="1"/>
        </w:numPr>
        <w:ind w:firstLineChars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>我单位的投标所用的奖项符合该项目要求（如有）；</w:t>
      </w:r>
    </w:p>
    <w:p w:rsidR="00921879" w:rsidRDefault="00921879" w:rsidP="00921879">
      <w:pPr>
        <w:pStyle w:val="a4"/>
        <w:ind w:firstLineChars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>在后续的评审或调查中，如我单位上述承诺与事实不符，我单位自愿接受相关部门依法给予的处理。</w:t>
      </w:r>
    </w:p>
    <w:p w:rsidR="00921879" w:rsidRDefault="00921879" w:rsidP="00921879">
      <w:pPr>
        <w:pStyle w:val="a4"/>
        <w:ind w:left="1260" w:firstLineChars="0" w:firstLine="0"/>
        <w:rPr>
          <w:rFonts w:ascii="方正仿宋_GBK" w:eastAsia="方正仿宋_GBK" w:cs="方正仿宋_GBK"/>
          <w:bCs/>
          <w:sz w:val="32"/>
          <w:szCs w:val="32"/>
        </w:rPr>
      </w:pPr>
    </w:p>
    <w:p w:rsidR="00921879" w:rsidRDefault="00921879" w:rsidP="00921879">
      <w:pPr>
        <w:pStyle w:val="a4"/>
        <w:ind w:left="1260" w:firstLineChars="0" w:firstLine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 xml:space="preserve">                   法定代表人签章：</w:t>
      </w:r>
    </w:p>
    <w:p w:rsidR="00921879" w:rsidRDefault="00921879" w:rsidP="00921879">
      <w:pPr>
        <w:pStyle w:val="a4"/>
        <w:ind w:leftChars="600" w:left="1260" w:firstLineChars="950" w:firstLine="304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>单位公章（签章）：</w:t>
      </w:r>
    </w:p>
    <w:p w:rsidR="00921879" w:rsidRPr="00B53B35" w:rsidRDefault="00921879" w:rsidP="00921879">
      <w:pPr>
        <w:pStyle w:val="a4"/>
        <w:ind w:left="1260" w:firstLineChars="0" w:firstLine="0"/>
        <w:rPr>
          <w:rFonts w:ascii="方正仿宋_GBK" w:eastAsia="方正仿宋_GBK" w:cs="方正仿宋_GBK"/>
          <w:bCs/>
          <w:sz w:val="32"/>
          <w:szCs w:val="32"/>
        </w:rPr>
      </w:pPr>
      <w:r>
        <w:rPr>
          <w:rFonts w:ascii="方正仿宋_GBK" w:eastAsia="方正仿宋_GBK" w:cs="方正仿宋_GBK" w:hint="eastAsia"/>
          <w:bCs/>
          <w:sz w:val="32"/>
          <w:szCs w:val="32"/>
        </w:rPr>
        <w:t xml:space="preserve">                  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  </w:t>
      </w:r>
      <w:r>
        <w:rPr>
          <w:rFonts w:ascii="方正仿宋_GBK" w:eastAsia="方正仿宋_GBK" w:cs="方正仿宋_GBK" w:hint="eastAsia"/>
          <w:bCs/>
          <w:sz w:val="32"/>
          <w:szCs w:val="32"/>
        </w:rPr>
        <w:t>年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</w:rPr>
        <w:t>月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   </w:t>
      </w:r>
      <w:r w:rsidRPr="00917224">
        <w:rPr>
          <w:rFonts w:ascii="方正仿宋_GBK"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ascii="方正仿宋_GBK" w:eastAsia="方正仿宋_GBK" w:cs="方正仿宋_GBK" w:hint="eastAsia"/>
          <w:bCs/>
          <w:sz w:val="32"/>
          <w:szCs w:val="32"/>
        </w:rPr>
        <w:t>日</w:t>
      </w:r>
    </w:p>
    <w:p w:rsidR="00921879" w:rsidRPr="00A367B2" w:rsidRDefault="00921879" w:rsidP="00921879">
      <w:pPr>
        <w:widowControl/>
        <w:shd w:val="clear" w:color="auto" w:fill="FFFFFF"/>
        <w:spacing w:before="100" w:beforeAutospacing="1" w:after="100" w:afterAutospacing="1" w:line="600" w:lineRule="exact"/>
        <w:ind w:rightChars="50" w:right="105"/>
        <w:jc w:val="center"/>
        <w:rPr>
          <w:rFonts w:ascii="方正仿宋_GBK" w:eastAsia="方正仿宋_GBK" w:hAnsi="Kunstler Script" w:cs="宋体" w:hint="eastAsia"/>
          <w:b/>
          <w:color w:val="000000"/>
          <w:kern w:val="0"/>
          <w:sz w:val="44"/>
          <w:szCs w:val="44"/>
        </w:rPr>
      </w:pPr>
    </w:p>
    <w:p w:rsidR="0053491D" w:rsidRDefault="0053491D"/>
    <w:sectPr w:rsidR="0053491D">
      <w:headerReference w:type="default" r:id="rId5"/>
      <w:pgSz w:w="11906" w:h="16838"/>
      <w:pgMar w:top="1361" w:right="1247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D2" w:rsidRDefault="00921879" w:rsidP="00B8598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741A2"/>
    <w:multiLevelType w:val="hybridMultilevel"/>
    <w:tmpl w:val="3CB8CE9C"/>
    <w:lvl w:ilvl="0" w:tplc="486A70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879"/>
    <w:rsid w:val="0053491D"/>
    <w:rsid w:val="0092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187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2187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2017-07-17T08:09:00Z</dcterms:created>
  <dcterms:modified xsi:type="dcterms:W3CDTF">2017-07-17T08:10:00Z</dcterms:modified>
</cp:coreProperties>
</file>